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1A9" w:rsidRDefault="003C11A9" w:rsidP="003C11A9">
      <w:pPr>
        <w:widowControl/>
        <w:spacing w:before="100" w:beforeAutospacing="1" w:after="100" w:afterAutospacing="1" w:line="300" w:lineRule="atLeast"/>
        <w:jc w:val="center"/>
        <w:rPr>
          <w:rFonts w:ascii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333333"/>
          <w:kern w:val="0"/>
          <w:sz w:val="24"/>
          <w:szCs w:val="24"/>
        </w:rPr>
        <w:t>经济学院关于组织162</w:t>
      </w:r>
      <w:proofErr w:type="gramStart"/>
      <w:r>
        <w:rPr>
          <w:rFonts w:ascii="宋体" w:hAnsi="宋体" w:hint="eastAsia"/>
          <w:b/>
          <w:bCs/>
          <w:color w:val="333333"/>
          <w:kern w:val="0"/>
          <w:sz w:val="24"/>
          <w:szCs w:val="24"/>
        </w:rPr>
        <w:t>学期院考补考</w:t>
      </w:r>
      <w:proofErr w:type="gramEnd"/>
      <w:r>
        <w:rPr>
          <w:rFonts w:ascii="宋体" w:hAnsi="宋体" w:hint="eastAsia"/>
          <w:b/>
          <w:bCs/>
          <w:color w:val="333333"/>
          <w:kern w:val="0"/>
          <w:sz w:val="24"/>
          <w:szCs w:val="24"/>
        </w:rPr>
        <w:t>的通知</w:t>
      </w:r>
    </w:p>
    <w:p w:rsidR="003C11A9" w:rsidRDefault="003C11A9" w:rsidP="003C11A9">
      <w:pPr>
        <w:widowControl/>
        <w:spacing w:line="345" w:lineRule="atLeast"/>
        <w:jc w:val="left"/>
        <w:rPr>
          <w:rFonts w:ascii="宋体" w:hAnsi="宋体"/>
          <w:color w:val="333333"/>
          <w:kern w:val="0"/>
          <w:sz w:val="20"/>
          <w:szCs w:val="20"/>
        </w:rPr>
      </w:pPr>
      <w:r>
        <w:rPr>
          <w:rFonts w:ascii="宋体" w:hAnsi="宋体" w:hint="eastAsia"/>
          <w:color w:val="333333"/>
          <w:kern w:val="0"/>
          <w:sz w:val="20"/>
          <w:szCs w:val="20"/>
        </w:rPr>
        <w:t>校各位同学：</w:t>
      </w:r>
    </w:p>
    <w:p w:rsidR="003C11A9" w:rsidRDefault="003C11A9" w:rsidP="003C11A9">
      <w:pPr>
        <w:widowControl/>
        <w:spacing w:line="345" w:lineRule="atLeast"/>
        <w:ind w:firstLineChars="200" w:firstLine="400"/>
        <w:jc w:val="left"/>
        <w:rPr>
          <w:rFonts w:ascii="宋体" w:hAnsi="宋体" w:hint="eastAsia"/>
          <w:color w:val="333333"/>
          <w:kern w:val="0"/>
          <w:sz w:val="20"/>
          <w:szCs w:val="20"/>
        </w:rPr>
      </w:pPr>
      <w:r>
        <w:rPr>
          <w:rFonts w:ascii="宋体" w:hAnsi="宋体" w:hint="eastAsia"/>
          <w:color w:val="333333"/>
          <w:kern w:val="0"/>
          <w:sz w:val="20"/>
          <w:szCs w:val="20"/>
        </w:rPr>
        <w:t>根据教务通知字〔2017〕29号文件要求，我院162</w:t>
      </w:r>
      <w:proofErr w:type="gramStart"/>
      <w:r>
        <w:rPr>
          <w:rFonts w:ascii="宋体" w:hAnsi="宋体" w:hint="eastAsia"/>
          <w:color w:val="333333"/>
          <w:kern w:val="0"/>
          <w:sz w:val="20"/>
          <w:szCs w:val="20"/>
        </w:rPr>
        <w:t>学期院考补考</w:t>
      </w:r>
      <w:proofErr w:type="gramEnd"/>
      <w:r>
        <w:rPr>
          <w:rFonts w:ascii="宋体" w:hAnsi="宋体" w:hint="eastAsia"/>
          <w:color w:val="333333"/>
          <w:kern w:val="0"/>
          <w:sz w:val="20"/>
          <w:szCs w:val="20"/>
        </w:rPr>
        <w:t xml:space="preserve">工作定于2017年9月23日（周六）进行。 </w:t>
      </w:r>
    </w:p>
    <w:p w:rsidR="003C11A9" w:rsidRDefault="003C11A9" w:rsidP="003C11A9">
      <w:pPr>
        <w:widowControl/>
        <w:spacing w:line="345" w:lineRule="atLeast"/>
        <w:jc w:val="left"/>
        <w:rPr>
          <w:rFonts w:ascii="宋体" w:hAnsi="宋体" w:hint="eastAsia"/>
          <w:b/>
          <w:bCs/>
          <w:color w:val="333333"/>
          <w:kern w:val="0"/>
          <w:sz w:val="20"/>
          <w:szCs w:val="20"/>
        </w:rPr>
      </w:pPr>
      <w:r>
        <w:rPr>
          <w:rFonts w:ascii="宋体" w:hAnsi="宋体" w:hint="eastAsia"/>
          <w:b/>
          <w:bCs/>
          <w:color w:val="333333"/>
          <w:kern w:val="0"/>
          <w:sz w:val="20"/>
          <w:szCs w:val="20"/>
        </w:rPr>
        <w:t>考试方式：闭卷</w:t>
      </w:r>
    </w:p>
    <w:p w:rsidR="003C11A9" w:rsidRDefault="003C11A9" w:rsidP="003C11A9">
      <w:pPr>
        <w:widowControl/>
        <w:spacing w:line="345" w:lineRule="atLeast"/>
        <w:jc w:val="left"/>
        <w:rPr>
          <w:rFonts w:ascii="宋体" w:hAnsi="宋体" w:hint="eastAsia"/>
          <w:color w:val="333333"/>
          <w:kern w:val="0"/>
          <w:sz w:val="20"/>
          <w:szCs w:val="20"/>
        </w:rPr>
      </w:pPr>
      <w:r>
        <w:rPr>
          <w:rFonts w:ascii="宋体" w:hAnsi="宋体" w:hint="eastAsia"/>
          <w:b/>
          <w:bCs/>
          <w:color w:val="333333"/>
          <w:kern w:val="0"/>
          <w:sz w:val="20"/>
          <w:szCs w:val="20"/>
        </w:rPr>
        <w:t>考试时间：08：00-9：50   考试地点：蛟桥园北区综合楼经济学院802室</w:t>
      </w:r>
    </w:p>
    <w:p w:rsidR="003C11A9" w:rsidRDefault="003C11A9" w:rsidP="003C11A9">
      <w:pPr>
        <w:widowControl/>
        <w:spacing w:line="345" w:lineRule="atLeast"/>
        <w:jc w:val="left"/>
        <w:rPr>
          <w:rFonts w:ascii="宋体" w:hAnsi="宋体" w:hint="eastAsia"/>
          <w:color w:val="333333"/>
          <w:kern w:val="0"/>
          <w:sz w:val="20"/>
          <w:szCs w:val="20"/>
        </w:rPr>
      </w:pPr>
      <w:r>
        <w:rPr>
          <w:rFonts w:ascii="宋体" w:hAnsi="宋体" w:hint="eastAsia"/>
          <w:color w:val="333333"/>
          <w:kern w:val="0"/>
          <w:sz w:val="20"/>
          <w:szCs w:val="20"/>
        </w:rPr>
        <w:t>特此通知。</w:t>
      </w:r>
      <w:r>
        <w:rPr>
          <w:rFonts w:ascii="宋体" w:hAnsi="宋体" w:hint="eastAsia"/>
          <w:b/>
          <w:bCs/>
          <w:color w:val="333333"/>
          <w:kern w:val="0"/>
          <w:sz w:val="20"/>
          <w:szCs w:val="20"/>
        </w:rPr>
        <w:t xml:space="preserve"> </w:t>
      </w:r>
    </w:p>
    <w:p w:rsidR="003C11A9" w:rsidRDefault="003C11A9" w:rsidP="003C11A9">
      <w:pPr>
        <w:widowControl/>
        <w:spacing w:line="345" w:lineRule="atLeast"/>
        <w:jc w:val="left"/>
        <w:rPr>
          <w:rFonts w:ascii="宋体" w:hAnsi="宋体" w:hint="eastAsia"/>
          <w:color w:val="333333"/>
          <w:kern w:val="0"/>
          <w:sz w:val="20"/>
          <w:szCs w:val="20"/>
        </w:rPr>
      </w:pPr>
      <w:r>
        <w:rPr>
          <w:rFonts w:ascii="宋体" w:hAnsi="宋体" w:hint="eastAsia"/>
          <w:color w:val="333333"/>
          <w:kern w:val="0"/>
          <w:sz w:val="20"/>
          <w:szCs w:val="20"/>
        </w:rPr>
        <w:t>现将补考科目及名单公布如下，希望需要参加考试的同学准时参加考试，逾期</w:t>
      </w:r>
      <w:proofErr w:type="gramStart"/>
      <w:r>
        <w:rPr>
          <w:rFonts w:ascii="宋体" w:hAnsi="宋体" w:hint="eastAsia"/>
          <w:color w:val="333333"/>
          <w:kern w:val="0"/>
          <w:sz w:val="20"/>
          <w:szCs w:val="20"/>
        </w:rPr>
        <w:t>不</w:t>
      </w:r>
      <w:proofErr w:type="gramEnd"/>
      <w:r>
        <w:rPr>
          <w:rFonts w:ascii="宋体" w:hAnsi="宋体" w:hint="eastAsia"/>
          <w:color w:val="333333"/>
          <w:kern w:val="0"/>
          <w:sz w:val="20"/>
          <w:szCs w:val="20"/>
        </w:rPr>
        <w:t>候。未准时到达者视为自动弃考！</w:t>
      </w:r>
    </w:p>
    <w:p w:rsidR="003C11A9" w:rsidRDefault="003C11A9" w:rsidP="003C11A9">
      <w:pPr>
        <w:widowControl/>
        <w:spacing w:line="345" w:lineRule="atLeast"/>
        <w:jc w:val="left"/>
        <w:rPr>
          <w:rFonts w:ascii="宋体" w:hAnsi="宋体" w:hint="eastAsia"/>
          <w:color w:val="333333"/>
          <w:kern w:val="0"/>
          <w:sz w:val="20"/>
          <w:szCs w:val="20"/>
        </w:rPr>
      </w:pPr>
      <w:r>
        <w:rPr>
          <w:rFonts w:ascii="宋体" w:hAnsi="宋体" w:hint="eastAsia"/>
          <w:color w:val="333333"/>
          <w:kern w:val="0"/>
          <w:sz w:val="20"/>
          <w:szCs w:val="20"/>
        </w:rPr>
        <w:t xml:space="preserve"> </w:t>
      </w:r>
    </w:p>
    <w:tbl>
      <w:tblPr>
        <w:tblW w:w="5137" w:type="pct"/>
        <w:tblCellMar>
          <w:top w:w="15" w:type="dxa"/>
          <w:bottom w:w="15" w:type="dxa"/>
        </w:tblCellMar>
        <w:tblLook w:val="04A0"/>
      </w:tblPr>
      <w:tblGrid>
        <w:gridCol w:w="556"/>
        <w:gridCol w:w="972"/>
        <w:gridCol w:w="1804"/>
        <w:gridCol w:w="972"/>
        <w:gridCol w:w="1235"/>
        <w:gridCol w:w="1373"/>
        <w:gridCol w:w="709"/>
        <w:gridCol w:w="1135"/>
      </w:tblGrid>
      <w:tr w:rsidR="003C11A9" w:rsidRPr="003C11A9" w:rsidTr="003C11A9">
        <w:trPr>
          <w:trHeight w:val="420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考试时间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考试方式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所在学院</w:t>
            </w:r>
          </w:p>
        </w:tc>
      </w:tr>
      <w:tr w:rsidR="003C11A9" w:rsidRPr="003C11A9" w:rsidTr="003C11A9">
        <w:trPr>
          <w:trHeight w:val="285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0153427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马尔孜亚</w:t>
            </w: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·</w:t>
            </w: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赛力克拜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05053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劳动经济学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08：00-09：50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闭卷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经济学院</w:t>
            </w:r>
          </w:p>
        </w:tc>
      </w:tr>
      <w:tr w:rsidR="003C11A9" w:rsidRPr="003C11A9" w:rsidTr="003C11A9">
        <w:trPr>
          <w:trHeight w:val="285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0141730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胡庆玮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05103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政治经济学</w:t>
            </w:r>
            <w:r w:rsidRPr="003C11A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446A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08：00-09：50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闭卷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国际学院</w:t>
            </w:r>
          </w:p>
        </w:tc>
      </w:tr>
      <w:tr w:rsidR="003C11A9" w:rsidRPr="003C11A9" w:rsidTr="003C11A9">
        <w:trPr>
          <w:trHeight w:val="285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0163863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何志清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05103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政治经济学</w:t>
            </w:r>
            <w:r w:rsidRPr="003C11A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446A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08：00-09：50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闭卷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金融学院</w:t>
            </w:r>
          </w:p>
        </w:tc>
      </w:tr>
      <w:tr w:rsidR="003C11A9" w:rsidRPr="003C11A9" w:rsidTr="003C11A9">
        <w:trPr>
          <w:trHeight w:val="285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0133144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邵耿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05184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时间序列分析（双语）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446A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08：00-09：50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闭卷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经济学院</w:t>
            </w:r>
          </w:p>
        </w:tc>
      </w:tr>
      <w:tr w:rsidR="003C11A9" w:rsidRPr="003C11A9" w:rsidTr="003C11A9">
        <w:trPr>
          <w:trHeight w:val="285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0151360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闫宸玮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05203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中级宏观经济学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446A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08：00-09：50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闭卷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金融学院</w:t>
            </w:r>
          </w:p>
        </w:tc>
      </w:tr>
      <w:tr w:rsidR="003C11A9" w:rsidRPr="003C11A9" w:rsidTr="003C11A9">
        <w:trPr>
          <w:trHeight w:val="285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0143385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刘龙飞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05223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投资经济学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446A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08：00-09：50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闭卷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经济学院</w:t>
            </w:r>
          </w:p>
        </w:tc>
      </w:tr>
      <w:tr w:rsidR="003C11A9" w:rsidRPr="003C11A9" w:rsidTr="003C11A9">
        <w:trPr>
          <w:trHeight w:val="285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0143430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欧志</w:t>
            </w:r>
            <w:proofErr w:type="gramStart"/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05223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投资经济学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446A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08：00-09：50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闭卷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经济学院</w:t>
            </w:r>
          </w:p>
        </w:tc>
      </w:tr>
      <w:tr w:rsidR="003C11A9" w:rsidRPr="003C11A9" w:rsidTr="003C11A9">
        <w:trPr>
          <w:trHeight w:val="285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0153427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马尔孜亚</w:t>
            </w: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·</w:t>
            </w: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赛力克拜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05673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公共投资学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446A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08：00-09：50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闭卷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经济学院</w:t>
            </w:r>
          </w:p>
        </w:tc>
      </w:tr>
      <w:tr w:rsidR="003C11A9" w:rsidRPr="003C11A9" w:rsidTr="003C11A9">
        <w:trPr>
          <w:trHeight w:val="285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0143350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梁永成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05A73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动态优化理论（双语）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446A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08：00-09：50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闭卷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经济学院</w:t>
            </w:r>
          </w:p>
        </w:tc>
      </w:tr>
      <w:tr w:rsidR="003C11A9" w:rsidRPr="003C11A9" w:rsidTr="003C11A9">
        <w:trPr>
          <w:trHeight w:val="285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0143430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欧志</w:t>
            </w:r>
            <w:proofErr w:type="gramStart"/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35082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经济思想史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446A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08：00-09：50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闭卷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经济学院</w:t>
            </w:r>
          </w:p>
        </w:tc>
      </w:tr>
      <w:tr w:rsidR="003C11A9" w:rsidRPr="003C11A9" w:rsidTr="003C11A9">
        <w:trPr>
          <w:trHeight w:val="285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0153427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马尔孜亚</w:t>
            </w: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·</w:t>
            </w: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赛力克拜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35082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经济思想史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446A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08：00-09：50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闭卷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经济学院</w:t>
            </w:r>
          </w:p>
        </w:tc>
      </w:tr>
      <w:tr w:rsidR="003C11A9" w:rsidRPr="003C11A9" w:rsidTr="003C11A9">
        <w:trPr>
          <w:trHeight w:val="285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0133144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邵耿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35534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计量经济学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446A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08：00-09：50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闭卷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经济学院</w:t>
            </w:r>
          </w:p>
        </w:tc>
      </w:tr>
      <w:tr w:rsidR="003C11A9" w:rsidRPr="003C11A9" w:rsidTr="003C11A9">
        <w:trPr>
          <w:trHeight w:val="285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0143526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高敏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35534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计量经济学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446A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08：00-09：50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闭卷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C11A9" w:rsidRPr="003C11A9" w:rsidRDefault="003C11A9" w:rsidP="003C11A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3C11A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经济学院</w:t>
            </w:r>
          </w:p>
        </w:tc>
      </w:tr>
    </w:tbl>
    <w:p w:rsidR="003C11A9" w:rsidRDefault="003C11A9" w:rsidP="003C11A9">
      <w:pPr>
        <w:widowControl/>
        <w:spacing w:line="345" w:lineRule="atLeast"/>
        <w:jc w:val="left"/>
        <w:rPr>
          <w:rFonts w:ascii="宋体" w:hAnsi="宋体"/>
          <w:color w:val="333333"/>
          <w:kern w:val="0"/>
          <w:sz w:val="20"/>
          <w:szCs w:val="20"/>
        </w:rPr>
      </w:pPr>
      <w:r>
        <w:rPr>
          <w:rFonts w:ascii="宋体" w:hAnsi="宋体" w:hint="eastAsia"/>
          <w:color w:val="333333"/>
          <w:kern w:val="0"/>
          <w:sz w:val="20"/>
          <w:szCs w:val="20"/>
        </w:rPr>
        <w:t>注意事项：学生证、身份证及校园卡为考试有效证件，考生须携带考试有效证件</w:t>
      </w:r>
      <w:proofErr w:type="gramStart"/>
      <w:r>
        <w:rPr>
          <w:rFonts w:ascii="宋体" w:hAnsi="宋体" w:hint="eastAsia"/>
          <w:color w:val="333333"/>
          <w:kern w:val="0"/>
          <w:sz w:val="20"/>
          <w:szCs w:val="20"/>
        </w:rPr>
        <w:t>及考条进入</w:t>
      </w:r>
      <w:proofErr w:type="gramEnd"/>
      <w:r>
        <w:rPr>
          <w:rFonts w:ascii="宋体" w:hAnsi="宋体" w:hint="eastAsia"/>
          <w:color w:val="333333"/>
          <w:kern w:val="0"/>
          <w:sz w:val="20"/>
          <w:szCs w:val="20"/>
        </w:rPr>
        <w:t>考场。</w:t>
      </w:r>
    </w:p>
    <w:p w:rsidR="003C11A9" w:rsidRDefault="003C11A9" w:rsidP="003C11A9">
      <w:pPr>
        <w:widowControl/>
        <w:spacing w:line="345" w:lineRule="atLeast"/>
        <w:ind w:right="840"/>
        <w:jc w:val="left"/>
        <w:rPr>
          <w:rFonts w:ascii="宋体" w:hAnsi="宋体" w:hint="eastAsia"/>
          <w:color w:val="333333"/>
          <w:kern w:val="0"/>
          <w:sz w:val="20"/>
          <w:szCs w:val="20"/>
        </w:rPr>
      </w:pPr>
      <w:r>
        <w:rPr>
          <w:rFonts w:ascii="宋体" w:hAnsi="宋体" w:hint="eastAsia"/>
          <w:color w:val="333333"/>
          <w:kern w:val="0"/>
          <w:sz w:val="20"/>
          <w:szCs w:val="20"/>
        </w:rPr>
        <w:t xml:space="preserve">联系人：郭老师 </w:t>
      </w:r>
    </w:p>
    <w:p w:rsidR="003C11A9" w:rsidRDefault="003C11A9" w:rsidP="003C11A9">
      <w:pPr>
        <w:widowControl/>
        <w:spacing w:line="345" w:lineRule="atLeast"/>
        <w:jc w:val="left"/>
        <w:rPr>
          <w:rFonts w:ascii="宋体" w:hAnsi="宋体" w:hint="eastAsia"/>
          <w:color w:val="333333"/>
          <w:kern w:val="0"/>
          <w:sz w:val="20"/>
          <w:szCs w:val="20"/>
        </w:rPr>
      </w:pPr>
      <w:r>
        <w:rPr>
          <w:rFonts w:ascii="宋体" w:hAnsi="宋体" w:hint="eastAsia"/>
          <w:color w:val="333333"/>
          <w:kern w:val="0"/>
          <w:sz w:val="20"/>
          <w:szCs w:val="20"/>
        </w:rPr>
        <w:t xml:space="preserve">联系电话：0791-83816532         </w:t>
      </w:r>
    </w:p>
    <w:p w:rsidR="003C11A9" w:rsidRDefault="003C11A9" w:rsidP="003C11A9">
      <w:pPr>
        <w:widowControl/>
        <w:spacing w:line="345" w:lineRule="atLeast"/>
        <w:ind w:right="420" w:firstLineChars="2950" w:firstLine="5900"/>
        <w:jc w:val="left"/>
        <w:rPr>
          <w:rFonts w:ascii="宋体" w:hAnsi="宋体" w:hint="eastAsia"/>
          <w:color w:val="333333"/>
          <w:kern w:val="0"/>
          <w:sz w:val="20"/>
          <w:szCs w:val="20"/>
        </w:rPr>
      </w:pPr>
      <w:r>
        <w:rPr>
          <w:rFonts w:ascii="宋体" w:hAnsi="宋体" w:hint="eastAsia"/>
          <w:color w:val="333333"/>
          <w:kern w:val="0"/>
          <w:sz w:val="20"/>
          <w:szCs w:val="20"/>
        </w:rPr>
        <w:t>经济学院教务办</w:t>
      </w:r>
    </w:p>
    <w:p w:rsidR="003C11A9" w:rsidRDefault="003C11A9" w:rsidP="003C11A9">
      <w:pPr>
        <w:jc w:val="right"/>
        <w:rPr>
          <w:rFonts w:hint="eastAsia"/>
        </w:rPr>
      </w:pPr>
      <w:r>
        <w:rPr>
          <w:rFonts w:ascii="宋体" w:hAnsi="宋体" w:hint="eastAsia"/>
          <w:color w:val="333333"/>
          <w:kern w:val="0"/>
          <w:sz w:val="20"/>
          <w:szCs w:val="20"/>
        </w:rPr>
        <w:t>2017年9月18日</w:t>
      </w:r>
    </w:p>
    <w:p w:rsidR="00040799" w:rsidRPr="003C11A9" w:rsidRDefault="00040799"/>
    <w:sectPr w:rsidR="00040799" w:rsidRPr="003C11A9" w:rsidSect="00040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11A9"/>
    <w:rsid w:val="00040799"/>
    <w:rsid w:val="003C11A9"/>
    <w:rsid w:val="00C2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A9"/>
    <w:pPr>
      <w:widowControl w:val="0"/>
      <w:spacing w:after="0" w:afterAutospacing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3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2</cp:revision>
  <dcterms:created xsi:type="dcterms:W3CDTF">2017-09-18T07:22:00Z</dcterms:created>
  <dcterms:modified xsi:type="dcterms:W3CDTF">2017-09-18T07:26:00Z</dcterms:modified>
</cp:coreProperties>
</file>